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0136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2023-06-09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DE APOYO A LA GESTIÓN COMO AUXILIAR DE ENFERMERÍA  EN EL SEGUIMIENTO DE LOS EVENTOS DE INTERÉS EN SALUD PUBLICA EN EL RESGUARDO INDÍGENA CAÑO  MOCHUELO DEL MUNICIPIO DE HATO COROZAL –CASANARE.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NORMA CONSTANZA CATIMAY QUINTEVE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52415501-1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Seis  (6)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$15.180.000,00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2023-06-09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2023-06-09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2023-12-08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Nueve(09)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NORMA CONSTANZA CATIMAY QUINTEVE, identificado(a) con cédula de ciudadanía 52415501 de BOGOTÁ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0136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2023-06-09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pagará de la siguiente forma: Cinco (05) actas parciales mensuales por valor de Dos Millones Quinientos Treinta Mil Pesos M/Cte. ($2.530.000),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Dos Millones Quinientos Treinta Mil Pesos M/Cte. ($2.530.000), una vez suscrita la respectiva acta de liquidación, previa entrega del informe de actividades correspondiente con el respectivo visto bueno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0219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2023-06-08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E513.2.3.2.02.02.009.1905035.2021851250002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SALUD PUBLICA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$15.180.000,00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0373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2023-06-09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E513.2.3.2.02.02.009.1905035.2021851250002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SALUD PUBLICA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$15.180.000,00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Nueve(09)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NORMA CONSTANZA CATIMAY QUINTEVE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