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810003064-3 CUERPO DE BOMBEROS VOLUNTARIOS DE CHINCHINA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1.903.249,00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PREVENCIÓN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23.096.751,00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SMC-0031-2021 CONTRATO DE PRESTACIÓN DE SERVICIOS 110.10.01.0174 DEL 2021-10-28 - REALIZAR LA CAPACITACIÓN AL CUERPO VOLUNTARIO DE BOMBEROS DEL MUNICIPIO DE HATO COROZAL, MEDIANTE EL CUMPLIMIENTO A CABALIDAD DEL REGLAMENTO ADMINISTRATIVO, OPERATIVO, TÉCNICO Y ACADÉMICO DE LOS BOMBEROS DE COLOMBIA, ADOPTADO POR LA RESOLUCIÓN No 661 DE 2014 Y MODIFICADO POR LA RESOLUCIÓN No 1127 DE 2018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