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15:04:21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11100600011 0006-8 recaudos predial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