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 CARLOS ADAN BRICE¥O MENDEZ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10 - 42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110.10.01.051 de 01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