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NEFFY KATHERINE SOTO VALDERRAMA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CENTRO LA SALINA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NEFFY KATHERINE SOTO VALDERRAMA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CENTRO LA SALINA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