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ALCIRA BERROTERAN HURTADO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46361073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2019-10-01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2019-10-30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10.629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186.629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2.012.574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