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ALVAO BARAJAS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1032360394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MONTERREY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202300021 CONTRATO DE PRESTACIÓN DE SERVICIOS PROFESIONALES No 110.10.01.0001 DEL 2023-01-13 - PRESTAR LOS SERVICIOS DE ASESORÍA JURÍDICA PARA REPRESENTAR JUDICIAL Y EXTRAJUDICIAL AL MUNICIPIO DE HATO COROZAL CASANARE EN LAS DIFERENTES JURISDICCIONES Y EN LAS DIFERENTES ENTIDADES PUBLICAS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