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11100600053-141-2 regim sub salud maestra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15.316.751,55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15.316.751,55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15.316.751,55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15.316.751,55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