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ASOPAGOS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900319291 - 2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2.227.200,00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100.04.306 DE JULIO 07 DE 2023 - PAGO APORTE PATRONAL A SALUD DE LOS HONORABLES CONCEJALES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2.807.600,00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2.807.600,00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2.807.600,00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2.807.600,00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