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202200466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LAILA LEONORA RIVEROS TONCON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:68289653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2022000353860224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2022000353860224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Dos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202200466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LAILA LEONORA RIVEROS TONCON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:68289653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2022000353860224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2022000353860224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Dos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