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LAILA LEONORA RIVEROS TONCON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:68289653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LAILA LEONORA RIVEROS TONCON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:68289653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