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0000171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ONEIDA GONZALEZ SAAVEDRA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