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PEDRO GAVILEMA TENESACA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