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0100003004450220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000100080052000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TIERRA GRATA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8229706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11567000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DEL CARMEN COLON VIRGINIA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21229063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Febrero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